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110490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ED72AB" w:rsidRDefault="00ED72AB" w:rsidP="00ED72AB">
      <w:pPr>
        <w:widowControl w:val="0"/>
        <w:shd w:val="clear" w:color="auto" w:fill="FFFFFF"/>
        <w:tabs>
          <w:tab w:val="left" w:pos="2280"/>
          <w:tab w:val="center" w:pos="404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средняя</w:t>
      </w:r>
      <w:r w:rsidR="00F41AC4">
        <w:rPr>
          <w:rFonts w:ascii="Comic Sans MS" w:hAnsi="Comic Sans MS"/>
          <w:spacing w:val="-9"/>
          <w:position w:val="10"/>
          <w:sz w:val="36"/>
          <w:szCs w:val="36"/>
        </w:rPr>
        <w:t xml:space="preserve">  группа № 3 (</w:t>
      </w:r>
      <w:r w:rsidR="00F41AC4" w:rsidRPr="003C1775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четверг</w:t>
      </w:r>
      <w:r>
        <w:rPr>
          <w:rFonts w:ascii="Comic Sans MS" w:hAnsi="Comic Sans MS"/>
          <w:spacing w:val="-9"/>
          <w:position w:val="10"/>
          <w:sz w:val="36"/>
          <w:szCs w:val="36"/>
        </w:rPr>
        <w:t>)</w:t>
      </w:r>
      <w:bookmarkStart w:id="0" w:name="_GoBack"/>
      <w:bookmarkEnd w:id="0"/>
    </w:p>
    <w:p w:rsidR="00ED72AB" w:rsidRP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  <w:gridCol w:w="1985"/>
      </w:tblGrid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– 8.10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– 8.25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8.25 – 9.00</w:t>
            </w:r>
          </w:p>
        </w:tc>
      </w:tr>
      <w:tr w:rsidR="00F41AC4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C4" w:rsidRDefault="00F41AC4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AC4" w:rsidRDefault="00F41AC4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9.00 – 9.20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F41AC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 (</w:t>
            </w:r>
            <w:r w:rsidR="00F41AC4">
              <w:rPr>
                <w:rFonts w:ascii="Comic Sans MS" w:hAnsi="Comic Sans MS"/>
                <w:spacing w:val="-10"/>
                <w:sz w:val="28"/>
                <w:szCs w:val="28"/>
              </w:rPr>
              <w:t>физкультурно-оздоровительная, познавательно-исследовательская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), включая перерывы.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F41AC4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9.20 – 10.1</w:t>
            </w:r>
            <w:r w:rsidR="00ED72AB"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625240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240" w:rsidRDefault="00625240" w:rsidP="00F41AC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240" w:rsidRDefault="00625240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10.10 – 10.20</w:t>
            </w:r>
          </w:p>
        </w:tc>
      </w:tr>
      <w:tr w:rsidR="00625240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240" w:rsidRDefault="00625240" w:rsidP="00F41AC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240" w:rsidRDefault="00625240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Pr="00494E67" w:rsidRDefault="00ED72AB" w:rsidP="00F41AC4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(образовательная деятельность в режимных моментах)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F41AC4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10.1</w:t>
            </w:r>
            <w:r w:rsidR="00ED72AB">
              <w:rPr>
                <w:rFonts w:ascii="Comic Sans MS" w:hAnsi="Comic Sans MS"/>
                <w:spacing w:val="-3"/>
                <w:sz w:val="28"/>
                <w:szCs w:val="28"/>
              </w:rPr>
              <w:t>0 –12.20</w:t>
            </w:r>
          </w:p>
          <w:p w:rsidR="00494E67" w:rsidRDefault="00494E67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12.20 – 13.00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  <w:r>
              <w:rPr>
                <w:rFonts w:ascii="Comic Sans MS" w:hAnsi="Comic Sans MS"/>
                <w:spacing w:val="9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13.00- 15.00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1"/>
                <w:sz w:val="28"/>
                <w:szCs w:val="28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15.00 – 15.15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15.15 – 16.00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27453E" w:rsidP="0027453E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16.00 – 16.30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 (образовательная деятельность в режимных моментах)  </w:t>
            </w:r>
          </w:p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16.30 - 19.00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25240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0D3A33" w:rsidRDefault="00ED72AB" w:rsidP="00ED72AB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1720153" cy="2181225"/>
            <wp:effectExtent l="19050" t="0" r="0" b="0"/>
            <wp:docPr id="1" name="Рисунок 1" descr="Винни-Пу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нни-Пу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2595" t="1399" r="4785" b="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53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3A33" w:rsidSect="00625240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72AB"/>
    <w:rsid w:val="000D3A33"/>
    <w:rsid w:val="000D6395"/>
    <w:rsid w:val="0027453E"/>
    <w:rsid w:val="003C1775"/>
    <w:rsid w:val="00494E67"/>
    <w:rsid w:val="00625240"/>
    <w:rsid w:val="009D75FA"/>
    <w:rsid w:val="00D04380"/>
    <w:rsid w:val="00ED72AB"/>
    <w:rsid w:val="00F4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Козловы</cp:lastModifiedBy>
  <cp:revision>10</cp:revision>
  <dcterms:created xsi:type="dcterms:W3CDTF">2011-11-09T07:56:00Z</dcterms:created>
  <dcterms:modified xsi:type="dcterms:W3CDTF">2011-11-12T13:21:00Z</dcterms:modified>
</cp:coreProperties>
</file>